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AF69" w14:textId="6A857735" w:rsidR="00C30CC7" w:rsidRPr="00604988" w:rsidRDefault="00604988">
      <w:pPr>
        <w:rPr>
          <w:b/>
          <w:bCs/>
        </w:rPr>
      </w:pPr>
      <w:r>
        <w:t xml:space="preserve">Concurso: </w:t>
      </w:r>
      <w:r w:rsidRPr="00604988">
        <w:rPr>
          <w:b/>
          <w:bCs/>
        </w:rPr>
        <w:t>Redacción del Proyecto Técnico de Actividad para la implantación de una actividad de lavadero de Cisternas</w:t>
      </w:r>
    </w:p>
    <w:p w14:paraId="772074F1" w14:textId="33334247" w:rsidR="00604988" w:rsidRDefault="00604988"/>
    <w:p w14:paraId="50827A07" w14:textId="1CDA0176" w:rsidR="00604988" w:rsidRDefault="00604988">
      <w:r>
        <w:t xml:space="preserve">Link al concurso: </w:t>
      </w:r>
      <w:hyperlink r:id="rId4" w:history="1">
        <w:r>
          <w:rPr>
            <w:rStyle w:val="Hipervnculo"/>
          </w:rPr>
          <w:t>SERVICIO DE REDACCIÓN DEL PROYECTO TÉCNICO DE ACTIVIDAD PARA LA IMPLANTACIÓN DE UNA ACTIVIDAD DE LAVADERO DE CISTERNAS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7276BBAB" w14:textId="77777777" w:rsidR="00604988" w:rsidRDefault="00604988"/>
    <w:sectPr w:rsidR="00604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88"/>
    <w:rsid w:val="00604988"/>
    <w:rsid w:val="00C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66AD"/>
  <w15:chartTrackingRefBased/>
  <w15:docId w15:val="{84CC2063-7D4F-4BF9-9DCA-7F296F6F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727/es_doc/es_arch_expjaso39727.html?ruta=/w32-kpeperfi/es/v79aWar/comunJSP/v79aSubmitBuscarAnuncioFiltro.do?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2021-06-15T08:57:00Z</dcterms:created>
  <dcterms:modified xsi:type="dcterms:W3CDTF">2021-06-15T08:58:00Z</dcterms:modified>
</cp:coreProperties>
</file>