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DF89A" w14:textId="38CC50D3" w:rsidR="001D0B9D" w:rsidRPr="006D3219" w:rsidRDefault="001D0B9D" w:rsidP="001D0B9D">
      <w:pPr>
        <w:spacing w:after="0" w:line="240" w:lineRule="auto"/>
        <w:rPr>
          <w:rFonts w:ascii="Times New Roman" w:eastAsia="Calibri" w:hAnsi="Times New Roman" w:cs="Times New Roman"/>
          <w:color w:val="000000" w:themeColor="text1"/>
          <w:sz w:val="24"/>
          <w:szCs w:val="24"/>
          <w:highlight w:val="yellow"/>
        </w:rPr>
      </w:pPr>
    </w:p>
    <w:p w14:paraId="5876CD10" w14:textId="77777777" w:rsidR="001D0B9D" w:rsidRPr="006D3219" w:rsidRDefault="001D0B9D" w:rsidP="001D0B9D">
      <w:pPr>
        <w:keepNext/>
        <w:keepLines/>
        <w:autoSpaceDE w:val="0"/>
        <w:autoSpaceDN w:val="0"/>
        <w:adjustRightInd w:val="0"/>
        <w:spacing w:before="240" w:after="0" w:line="240" w:lineRule="auto"/>
        <w:jc w:val="both"/>
        <w:outlineLvl w:val="0"/>
        <w:rPr>
          <w:rFonts w:ascii="Times New Roman" w:eastAsia="Times New Roman" w:hAnsi="Times New Roman" w:cs="Times New Roman"/>
          <w:b/>
          <w:bCs/>
          <w:color w:val="000000" w:themeColor="text1"/>
          <w:sz w:val="24"/>
          <w:szCs w:val="24"/>
        </w:rPr>
      </w:pPr>
      <w:bookmarkStart w:id="0" w:name="_Toc39829816"/>
      <w:r w:rsidRPr="006D3219">
        <w:rPr>
          <w:rFonts w:ascii="Times New Roman" w:eastAsia="Times New Roman" w:hAnsi="Times New Roman" w:cs="Times New Roman"/>
          <w:b/>
          <w:bCs/>
          <w:color w:val="000000" w:themeColor="text1"/>
          <w:sz w:val="24"/>
          <w:szCs w:val="24"/>
        </w:rPr>
        <w:t>ANEXO I. MODELO DE PROPOSICIÓN ECONÓMICA Y DECLARACIÓN RESPONSABLE</w:t>
      </w:r>
      <w:bookmarkEnd w:id="0"/>
    </w:p>
    <w:p w14:paraId="60A5C397" w14:textId="77777777" w:rsidR="001D0B9D" w:rsidRPr="006D3219" w:rsidRDefault="001D0B9D" w:rsidP="001D0B9D">
      <w:pPr>
        <w:autoSpaceDE w:val="0"/>
        <w:autoSpaceDN w:val="0"/>
        <w:adjustRightInd w:val="0"/>
        <w:spacing w:after="0" w:line="240" w:lineRule="auto"/>
        <w:ind w:firstLine="540"/>
        <w:jc w:val="both"/>
        <w:rPr>
          <w:rFonts w:ascii="Times New Roman" w:eastAsia="Calibri" w:hAnsi="Times New Roman" w:cs="Times New Roman"/>
          <w:b/>
          <w:bCs/>
          <w:color w:val="000000" w:themeColor="text1"/>
          <w:sz w:val="24"/>
          <w:szCs w:val="24"/>
        </w:rPr>
      </w:pPr>
    </w:p>
    <w:p w14:paraId="524D5D75"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bookmarkStart w:id="1" w:name="_Hlk39833675"/>
      <w:r w:rsidRPr="006D3219">
        <w:rPr>
          <w:rFonts w:ascii="Times New Roman" w:eastAsia="Calibri" w:hAnsi="Times New Roman" w:cs="Times New Roman"/>
          <w:color w:val="000000" w:themeColor="text1"/>
          <w:sz w:val="24"/>
          <w:szCs w:val="24"/>
        </w:rPr>
        <w:t xml:space="preserve">D./Dña..................................................................., con DNI número.........................en nombre (propio) o (de la empresa que </w:t>
      </w:r>
      <w:proofErr w:type="gramStart"/>
      <w:r w:rsidRPr="006D3219">
        <w:rPr>
          <w:rFonts w:ascii="Times New Roman" w:eastAsia="Calibri" w:hAnsi="Times New Roman" w:cs="Times New Roman"/>
          <w:color w:val="000000" w:themeColor="text1"/>
          <w:sz w:val="24"/>
          <w:szCs w:val="24"/>
        </w:rPr>
        <w:t>representa)............................................</w:t>
      </w:r>
      <w:proofErr w:type="gramEnd"/>
      <w:r w:rsidRPr="006D3219">
        <w:rPr>
          <w:rFonts w:ascii="Times New Roman" w:eastAsia="Calibri" w:hAnsi="Times New Roman" w:cs="Times New Roman"/>
          <w:color w:val="000000" w:themeColor="text1"/>
          <w:sz w:val="24"/>
          <w:szCs w:val="24"/>
        </w:rPr>
        <w:t xml:space="preserve"> con NIF............................. y domicilio fiscal .....................................……………………………………………</w:t>
      </w:r>
      <w:proofErr w:type="gramStart"/>
      <w:r w:rsidRPr="006D3219">
        <w:rPr>
          <w:rFonts w:ascii="Times New Roman" w:eastAsia="Calibri" w:hAnsi="Times New Roman" w:cs="Times New Roman"/>
          <w:color w:val="000000" w:themeColor="text1"/>
          <w:sz w:val="24"/>
          <w:szCs w:val="24"/>
        </w:rPr>
        <w:t>…….</w:t>
      </w:r>
      <w:proofErr w:type="gramEnd"/>
      <w:r w:rsidRPr="006D3219">
        <w:rPr>
          <w:rFonts w:ascii="Times New Roman" w:eastAsia="Calibri" w:hAnsi="Times New Roman" w:cs="Times New Roman"/>
          <w:color w:val="000000" w:themeColor="text1"/>
          <w:sz w:val="24"/>
          <w:szCs w:val="24"/>
        </w:rPr>
        <w:t>… en ............................ calle ................................................................................... número ............... del municipio de ..............................................................................., teléfono ………………………, email ………………………</w:t>
      </w:r>
      <w:proofErr w:type="gramStart"/>
      <w:r w:rsidRPr="006D3219">
        <w:rPr>
          <w:rFonts w:ascii="Times New Roman" w:eastAsia="Calibri" w:hAnsi="Times New Roman" w:cs="Times New Roman"/>
          <w:color w:val="000000" w:themeColor="text1"/>
          <w:sz w:val="24"/>
          <w:szCs w:val="24"/>
        </w:rPr>
        <w:t>…….</w:t>
      </w:r>
      <w:proofErr w:type="gramEnd"/>
      <w:r w:rsidRPr="006D3219">
        <w:rPr>
          <w:rFonts w:ascii="Times New Roman" w:eastAsia="Calibri" w:hAnsi="Times New Roman" w:cs="Times New Roman"/>
          <w:color w:val="000000" w:themeColor="text1"/>
          <w:sz w:val="24"/>
          <w:szCs w:val="24"/>
        </w:rPr>
        <w:t xml:space="preserve">………….. enterado del anuncio publicado en la Plataforma de Contratación Pública de Euskadi relativo al contrato </w:t>
      </w:r>
      <w:r w:rsidR="0034119D" w:rsidRPr="006D3219">
        <w:rPr>
          <w:rFonts w:ascii="Times New Roman" w:eastAsia="Calibri" w:hAnsi="Times New Roman" w:cs="Times New Roman"/>
          <w:color w:val="000000" w:themeColor="text1"/>
          <w:sz w:val="24"/>
          <w:szCs w:val="24"/>
        </w:rPr>
        <w:t>de servicio</w:t>
      </w:r>
      <w:r w:rsidRPr="006D3219">
        <w:rPr>
          <w:rFonts w:ascii="Times New Roman" w:eastAsia="Calibri" w:hAnsi="Times New Roman" w:cs="Times New Roman"/>
          <w:color w:val="000000" w:themeColor="text1"/>
          <w:sz w:val="24"/>
          <w:szCs w:val="24"/>
        </w:rPr>
        <w:t xml:space="preserve"> </w:t>
      </w:r>
      <w:r w:rsidR="00B62CC6" w:rsidRPr="006D3219">
        <w:rPr>
          <w:rFonts w:ascii="Times New Roman" w:eastAsia="Calibri" w:hAnsi="Times New Roman" w:cs="Times New Roman"/>
          <w:color w:val="000000" w:themeColor="text1"/>
          <w:sz w:val="24"/>
          <w:szCs w:val="24"/>
        </w:rPr>
        <w:t xml:space="preserve">de </w:t>
      </w:r>
      <w:r w:rsidRPr="006D3219">
        <w:rPr>
          <w:rFonts w:ascii="Times New Roman" w:eastAsia="Calibri" w:hAnsi="Times New Roman" w:cs="Times New Roman"/>
          <w:color w:val="000000" w:themeColor="text1"/>
          <w:sz w:val="24"/>
          <w:szCs w:val="24"/>
        </w:rPr>
        <w:t>“</w:t>
      </w:r>
      <w:r w:rsidR="0034119D" w:rsidRPr="006D3219">
        <w:rPr>
          <w:rFonts w:ascii="Times New Roman" w:eastAsia="Calibri" w:hAnsi="Times New Roman" w:cs="Times New Roman"/>
          <w:color w:val="000000" w:themeColor="text1"/>
          <w:sz w:val="24"/>
          <w:szCs w:val="24"/>
        </w:rPr>
        <w:t>ASESORAMIENTO URBANÍSTICO Y ARQUITECTÓNICO DE GAUTEGIZ-ARTEAGA</w:t>
      </w:r>
      <w:r w:rsidRPr="006D3219">
        <w:rPr>
          <w:rFonts w:ascii="Times New Roman" w:eastAsia="Calibri" w:hAnsi="Times New Roman" w:cs="Times New Roman"/>
          <w:color w:val="000000" w:themeColor="text1"/>
          <w:sz w:val="24"/>
          <w:szCs w:val="24"/>
        </w:rPr>
        <w:t>” promovido por el Ayuntamiento de Gautegiz Arteaga y enterado de las condiciones, requisitos y obligaciones sobre protección y condiciones de trabajo que se exigen para la adjudicación del citado contrato se compromete a tomar a su cargo la ejecución de las mismas, con estricta sujeción a los expresados requisitos, condiciones y obligaciones:</w:t>
      </w:r>
    </w:p>
    <w:p w14:paraId="7D073707" w14:textId="77777777" w:rsidR="001D0B9D" w:rsidRPr="006D3219" w:rsidRDefault="001D0B9D" w:rsidP="001D0B9D">
      <w:pPr>
        <w:autoSpaceDE w:val="0"/>
        <w:autoSpaceDN w:val="0"/>
        <w:adjustRightInd w:val="0"/>
        <w:spacing w:after="0" w:line="240" w:lineRule="auto"/>
        <w:ind w:firstLine="540"/>
        <w:jc w:val="both"/>
        <w:rPr>
          <w:rFonts w:ascii="Times New Roman" w:eastAsia="Calibri" w:hAnsi="Times New Roman" w:cs="Times New Roman"/>
          <w:b/>
          <w:bCs/>
          <w:color w:val="000000" w:themeColor="text1"/>
          <w:sz w:val="24"/>
          <w:szCs w:val="24"/>
        </w:rPr>
      </w:pPr>
    </w:p>
    <w:p w14:paraId="18D70C78"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1.- Por un PRECIO de ........................... Euros (en número), al que corresponde …… % por IVA de la cuantía de ..................................... Euros (en número), totalizándose la oferta en ...................... Euros (en número).</w:t>
      </w:r>
    </w:p>
    <w:p w14:paraId="0D061410"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p>
    <w:p w14:paraId="3D3C73B1"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2.- De acuerdo con lo establecido en los pliegos de prescripciones técnicas y cláusulas administrativas particulares que sirven de base a la convocatoria, cuyo contenido declara conocer y acepta plenamente sin salvedad alguna.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w:t>
      </w:r>
      <w:r w:rsidR="006E169E">
        <w:rPr>
          <w:rFonts w:ascii="Times New Roman" w:eastAsia="Calibri" w:hAnsi="Times New Roman" w:cs="Times New Roman"/>
          <w:color w:val="000000" w:themeColor="text1"/>
          <w:sz w:val="24"/>
          <w:szCs w:val="24"/>
        </w:rPr>
        <w:t>e las personas con discapacidad</w:t>
      </w:r>
      <w:r w:rsidRPr="006D3219">
        <w:rPr>
          <w:rFonts w:ascii="Times New Roman" w:eastAsia="Calibri" w:hAnsi="Times New Roman" w:cs="Times New Roman"/>
          <w:color w:val="000000" w:themeColor="text1"/>
          <w:sz w:val="24"/>
          <w:szCs w:val="24"/>
        </w:rPr>
        <w:t>.</w:t>
      </w:r>
    </w:p>
    <w:p w14:paraId="532F2AE3"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p>
    <w:p w14:paraId="538D1B48"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lastRenderedPageBreak/>
        <w:t>Asimismo, DECLARA bajo su responsabilidad:</w:t>
      </w:r>
    </w:p>
    <w:p w14:paraId="675C8AAC"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La dirección de correo electrónico “habilitada” para efectuar las notificaciones, de conformidad con lo dispuesto en la Disposición adicional decimoquinta de la LCSP:</w:t>
      </w:r>
      <w:r w:rsidR="00B62CC6" w:rsidRPr="006D3219">
        <w:rPr>
          <w:rFonts w:ascii="Times New Roman" w:eastAsia="Calibri" w:hAnsi="Times New Roman" w:cs="Times New Roman"/>
          <w:color w:val="000000" w:themeColor="text1"/>
          <w:sz w:val="24"/>
          <w:szCs w:val="24"/>
        </w:rPr>
        <w:t xml:space="preserve"> </w:t>
      </w:r>
      <w:r w:rsidRPr="006D3219">
        <w:rPr>
          <w:rFonts w:ascii="Times New Roman" w:eastAsia="Calibri" w:hAnsi="Times New Roman" w:cs="Times New Roman"/>
          <w:color w:val="000000" w:themeColor="text1"/>
          <w:sz w:val="24"/>
          <w:szCs w:val="24"/>
        </w:rPr>
        <w:t>……………………………………………………………………………………</w:t>
      </w:r>
    </w:p>
    <w:p w14:paraId="6440C971"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Que el firmante ostenta la representación de la sociedad que presenta la oferta, que dicha sociedad cuenta con las autorizaciones necesarias para ejercer la actividad, cuenta con la adecuada solvencia económica, financiera y técnica o, en su caso, la clasificación correspondiente; que no está incursa en prohibición de contratar alguna.</w:t>
      </w:r>
    </w:p>
    <w:p w14:paraId="247CCF8A"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Que cumple con las disposiciones vigentes en materia laboral y social.</w:t>
      </w:r>
    </w:p>
    <w:p w14:paraId="6332B2A7"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xml:space="preserve">- </w:t>
      </w:r>
      <w:r w:rsidR="00396707">
        <w:rPr>
          <w:rFonts w:ascii="Times New Roman" w:eastAsia="Calibri" w:hAnsi="Times New Roman" w:cs="Times New Roman"/>
          <w:color w:val="000000" w:themeColor="text1"/>
          <w:sz w:val="24"/>
          <w:szCs w:val="24"/>
        </w:rPr>
        <w:t>Que asume c</w:t>
      </w:r>
      <w:r w:rsidRPr="006D3219">
        <w:rPr>
          <w:rFonts w:ascii="Times New Roman" w:eastAsia="Calibri" w:hAnsi="Times New Roman" w:cs="Times New Roman"/>
          <w:color w:val="000000" w:themeColor="text1"/>
          <w:sz w:val="24"/>
          <w:szCs w:val="24"/>
        </w:rPr>
        <w:t>ualquier alteración de precios o tributos de cualquier clase que pudiera producirse antes de la adjudicación del contrato, de forma que quedaría subsumida en el precio ofertado.</w:t>
      </w:r>
    </w:p>
    <w:p w14:paraId="2AFCA27C"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La exactitud de todos los datos presentados y de que reúne todas y cada una de las condiciones exigidas para la contratación de las prestaciones objeto de la contratación.</w:t>
      </w:r>
    </w:p>
    <w:p w14:paraId="38F24584" w14:textId="77777777" w:rsidR="001D0B9D" w:rsidRPr="006D3219" w:rsidRDefault="001D0B9D" w:rsidP="008228A6">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xml:space="preserve">- </w:t>
      </w:r>
      <w:r w:rsidR="00396707">
        <w:rPr>
          <w:rFonts w:ascii="Times New Roman" w:eastAsia="Calibri" w:hAnsi="Times New Roman" w:cs="Times New Roman"/>
          <w:color w:val="000000" w:themeColor="text1"/>
          <w:sz w:val="24"/>
          <w:szCs w:val="24"/>
        </w:rPr>
        <w:t>Que autoriza</w:t>
      </w:r>
      <w:r w:rsidRPr="006D3219">
        <w:rPr>
          <w:rFonts w:ascii="Times New Roman" w:eastAsia="Calibri" w:hAnsi="Times New Roman" w:cs="Times New Roman"/>
          <w:color w:val="000000" w:themeColor="text1"/>
          <w:sz w:val="24"/>
          <w:szCs w:val="24"/>
        </w:rPr>
        <w:t xml:space="preserve"> a la Mesa y al Órgano de Contratación para consultar los datos recogidos en el Registro Oficial de Licitadores y Empresas Clasificadas del Sector Público o en las listas oficiales de operadores económicos de un Estado miembro de la Unión Europea.</w:t>
      </w:r>
    </w:p>
    <w:p w14:paraId="4161A3F5" w14:textId="77777777" w:rsidR="001D0B9D" w:rsidRPr="006D3219" w:rsidRDefault="001D0B9D" w:rsidP="008228A6">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xml:space="preserve">- Que autoriza a la Administración contratante para que acceda a la información que acredita que se halla al corriente del cumplimiento de las obligaciones tributarias impuestas por las disposiciones vigentes, a través de las bases de datos de otras Administraciones Públicas con las que haya establecido convenios. </w:t>
      </w:r>
    </w:p>
    <w:p w14:paraId="59DBC106" w14:textId="77777777" w:rsidR="001D0B9D" w:rsidRPr="006D3219" w:rsidRDefault="001D0B9D" w:rsidP="008228A6">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xml:space="preserve">- </w:t>
      </w:r>
      <w:proofErr w:type="gramStart"/>
      <w:r w:rsidRPr="006D3219">
        <w:rPr>
          <w:rFonts w:ascii="Times New Roman" w:eastAsia="Calibri" w:hAnsi="Times New Roman" w:cs="Times New Roman"/>
          <w:color w:val="000000" w:themeColor="text1"/>
          <w:sz w:val="24"/>
          <w:szCs w:val="24"/>
        </w:rPr>
        <w:t>Que</w:t>
      </w:r>
      <w:proofErr w:type="gramEnd"/>
      <w:r w:rsidRPr="006D3219">
        <w:rPr>
          <w:rFonts w:ascii="Times New Roman" w:eastAsia="Calibri" w:hAnsi="Times New Roman" w:cs="Times New Roman"/>
          <w:color w:val="000000" w:themeColor="text1"/>
          <w:sz w:val="24"/>
          <w:szCs w:val="24"/>
        </w:rPr>
        <w:t xml:space="preserve"> en el caso de integración de su solvencia con medios externos, se pronunciará sobre la existencia del compromiso a que se refiere el artículo 75.2. de la LCSP.  (En el supuesto de que la empresa no necesite de medios externos, deberá suprimir este texto).</w:t>
      </w:r>
    </w:p>
    <w:p w14:paraId="5E88E6E8" w14:textId="77777777" w:rsidR="001D0B9D" w:rsidRPr="006D3219" w:rsidRDefault="001D0B9D" w:rsidP="008228A6">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Que en caso de que la empresa a la que represento sea una empresa extranjera, me someto a la jurisdicción de los Juzgados y Tribunales españoles de cualquier orden, para todas las incidencias que de modo directo o indirecto pudieran surgir del contrato, con renuncia, en su caso, al fuero jurisdiccional extranjero que pudiera corresponderles. (En el supuesto de que la empresa no sea empresa extranjera, deberá suprimir este texto)</w:t>
      </w:r>
    </w:p>
    <w:p w14:paraId="450F496B" w14:textId="77777777" w:rsidR="001D0B9D" w:rsidRPr="006D3219" w:rsidRDefault="001D0B9D" w:rsidP="008228A6">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lastRenderedPageBreak/>
        <w:t>- Que en el supuesto de que la oferta sea presentada por una unión temporal de empresarios, se acompaña mediante escrito independiente el compromiso de constitución de la unión. (En el supuesto de que no sea presentada por unión temporal de empresarios, deberá suprimir este texto)</w:t>
      </w:r>
    </w:p>
    <w:p w14:paraId="7680605D"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p>
    <w:p w14:paraId="35FDCF77"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xml:space="preserve">Y para que conste a efectos oportunos, firma la presente declaración responsable, en …………………………………, a </w:t>
      </w:r>
      <w:proofErr w:type="gramStart"/>
      <w:r w:rsidRPr="006D3219">
        <w:rPr>
          <w:rFonts w:ascii="Times New Roman" w:eastAsia="Calibri" w:hAnsi="Times New Roman" w:cs="Times New Roman"/>
          <w:color w:val="000000" w:themeColor="text1"/>
          <w:sz w:val="24"/>
          <w:szCs w:val="24"/>
        </w:rPr>
        <w:t>…….</w:t>
      </w:r>
      <w:proofErr w:type="gramEnd"/>
      <w:r w:rsidRPr="006D3219">
        <w:rPr>
          <w:rFonts w:ascii="Times New Roman" w:eastAsia="Calibri" w:hAnsi="Times New Roman" w:cs="Times New Roman"/>
          <w:color w:val="000000" w:themeColor="text1"/>
          <w:sz w:val="24"/>
          <w:szCs w:val="24"/>
        </w:rPr>
        <w:t>., de …………………………….. de 20</w:t>
      </w:r>
      <w:r w:rsidR="00192A23" w:rsidRPr="006D3219">
        <w:rPr>
          <w:rFonts w:ascii="Times New Roman" w:eastAsia="Calibri" w:hAnsi="Times New Roman" w:cs="Times New Roman"/>
          <w:color w:val="000000" w:themeColor="text1"/>
          <w:sz w:val="24"/>
          <w:szCs w:val="24"/>
        </w:rPr>
        <w:t>20</w:t>
      </w:r>
      <w:r w:rsidRPr="006D3219">
        <w:rPr>
          <w:rFonts w:ascii="Times New Roman" w:eastAsia="Calibri" w:hAnsi="Times New Roman" w:cs="Times New Roman"/>
          <w:color w:val="000000" w:themeColor="text1"/>
          <w:sz w:val="24"/>
          <w:szCs w:val="24"/>
        </w:rPr>
        <w:t xml:space="preserve">. </w:t>
      </w:r>
    </w:p>
    <w:p w14:paraId="650CCF7C"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p>
    <w:p w14:paraId="3780BE49"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xml:space="preserve">Fdo.: </w:t>
      </w:r>
    </w:p>
    <w:p w14:paraId="6110C21F"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xml:space="preserve">Sello de la Empresa </w:t>
      </w:r>
    </w:p>
    <w:p w14:paraId="5AF403AA" w14:textId="77777777" w:rsidR="001D0B9D" w:rsidRPr="006D3219" w:rsidRDefault="001D0B9D" w:rsidP="001D0B9D">
      <w:pPr>
        <w:spacing w:after="0" w:line="240" w:lineRule="auto"/>
        <w:rPr>
          <w:rFonts w:ascii="Times New Roman" w:eastAsia="Calibri" w:hAnsi="Times New Roman" w:cs="Times New Roman"/>
          <w:color w:val="000000" w:themeColor="text1"/>
          <w:sz w:val="24"/>
          <w:szCs w:val="24"/>
        </w:rPr>
      </w:pPr>
    </w:p>
    <w:p w14:paraId="5E3D79E1" w14:textId="77777777" w:rsidR="001D0B9D" w:rsidRPr="006D3219" w:rsidRDefault="001D0B9D" w:rsidP="001D0B9D">
      <w:pPr>
        <w:autoSpaceDE w:val="0"/>
        <w:autoSpaceDN w:val="0"/>
        <w:adjustRightInd w:val="0"/>
        <w:spacing w:after="0" w:line="360" w:lineRule="auto"/>
        <w:ind w:firstLine="539"/>
        <w:jc w:val="both"/>
        <w:rPr>
          <w:rFonts w:ascii="Times New Roman" w:eastAsia="Calibri" w:hAnsi="Times New Roman" w:cs="Times New Roman"/>
          <w:color w:val="000000" w:themeColor="text1"/>
          <w:sz w:val="24"/>
          <w:szCs w:val="24"/>
        </w:rPr>
      </w:pPr>
      <w:r w:rsidRPr="006D3219">
        <w:rPr>
          <w:rFonts w:ascii="Times New Roman" w:eastAsia="Calibri" w:hAnsi="Times New Roman" w:cs="Times New Roman"/>
          <w:color w:val="000000" w:themeColor="text1"/>
          <w:sz w:val="24"/>
          <w:szCs w:val="24"/>
        </w:rPr>
        <w:t xml:space="preserve">DIRIGIDO AL ÓRGANO DE CONTRATACIÓN </w:t>
      </w:r>
    </w:p>
    <w:bookmarkEnd w:id="1"/>
    <w:p w14:paraId="7779A6DE" w14:textId="77777777" w:rsidR="00FC7F58" w:rsidRPr="006D3219" w:rsidRDefault="00FC7F58">
      <w:pPr>
        <w:rPr>
          <w:rFonts w:ascii="Times New Roman" w:hAnsi="Times New Roman" w:cs="Times New Roman"/>
          <w:color w:val="000000" w:themeColor="text1"/>
          <w:sz w:val="24"/>
          <w:szCs w:val="24"/>
        </w:rPr>
      </w:pPr>
    </w:p>
    <w:sectPr w:rsidR="00FC7F58" w:rsidRPr="006D3219" w:rsidSect="007D5A4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A484F" w14:textId="77777777" w:rsidR="00637C8A" w:rsidRDefault="00637C8A">
      <w:pPr>
        <w:spacing w:after="0" w:line="240" w:lineRule="auto"/>
      </w:pPr>
      <w:r>
        <w:separator/>
      </w:r>
    </w:p>
  </w:endnote>
  <w:endnote w:type="continuationSeparator" w:id="0">
    <w:p w14:paraId="01D5D8C5" w14:textId="77777777" w:rsidR="00637C8A" w:rsidRDefault="0063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EB5D" w14:textId="77777777" w:rsidR="00637C8A" w:rsidRPr="001D0B9D" w:rsidRDefault="00637C8A">
    <w:pPr>
      <w:tabs>
        <w:tab w:val="center" w:pos="4550"/>
        <w:tab w:val="left" w:pos="5818"/>
      </w:tabs>
      <w:ind w:right="260"/>
      <w:jc w:val="right"/>
      <w:rPr>
        <w:color w:val="548DD4"/>
        <w:spacing w:val="60"/>
        <w:sz w:val="24"/>
        <w:szCs w:val="24"/>
      </w:rPr>
    </w:pPr>
  </w:p>
  <w:p w14:paraId="302C21BB" w14:textId="77777777" w:rsidR="00637C8A" w:rsidRPr="00C177D1" w:rsidRDefault="00637C8A">
    <w:pPr>
      <w:tabs>
        <w:tab w:val="center" w:pos="4550"/>
        <w:tab w:val="left" w:pos="5818"/>
      </w:tabs>
      <w:ind w:right="260"/>
      <w:jc w:val="right"/>
      <w:rPr>
        <w:sz w:val="24"/>
        <w:szCs w:val="24"/>
      </w:rPr>
    </w:pPr>
    <w:r w:rsidRPr="00C177D1">
      <w:rPr>
        <w:spacing w:val="60"/>
        <w:sz w:val="24"/>
        <w:szCs w:val="24"/>
      </w:rPr>
      <w:t>Página</w:t>
    </w:r>
    <w:r w:rsidRPr="00C177D1">
      <w:rPr>
        <w:sz w:val="24"/>
        <w:szCs w:val="24"/>
      </w:rPr>
      <w:t xml:space="preserve"> </w:t>
    </w:r>
    <w:r w:rsidRPr="00C177D1">
      <w:rPr>
        <w:sz w:val="24"/>
        <w:szCs w:val="24"/>
      </w:rPr>
      <w:fldChar w:fldCharType="begin"/>
    </w:r>
    <w:r w:rsidRPr="00C177D1">
      <w:rPr>
        <w:sz w:val="24"/>
        <w:szCs w:val="24"/>
      </w:rPr>
      <w:instrText>PAGE   \* MERGEFORMAT</w:instrText>
    </w:r>
    <w:r w:rsidRPr="00C177D1">
      <w:rPr>
        <w:sz w:val="24"/>
        <w:szCs w:val="24"/>
      </w:rPr>
      <w:fldChar w:fldCharType="separate"/>
    </w:r>
    <w:r>
      <w:rPr>
        <w:noProof/>
        <w:sz w:val="24"/>
        <w:szCs w:val="24"/>
      </w:rPr>
      <w:t>48</w:t>
    </w:r>
    <w:r w:rsidRPr="00C177D1">
      <w:rPr>
        <w:sz w:val="24"/>
        <w:szCs w:val="24"/>
      </w:rPr>
      <w:fldChar w:fldCharType="end"/>
    </w:r>
    <w:r w:rsidRPr="00C177D1">
      <w:rPr>
        <w:sz w:val="24"/>
        <w:szCs w:val="24"/>
      </w:rPr>
      <w:t xml:space="preserve"> | </w:t>
    </w:r>
    <w:r w:rsidRPr="00C177D1">
      <w:rPr>
        <w:sz w:val="24"/>
        <w:szCs w:val="24"/>
      </w:rPr>
      <w:fldChar w:fldCharType="begin"/>
    </w:r>
    <w:r w:rsidRPr="00C177D1">
      <w:rPr>
        <w:sz w:val="24"/>
        <w:szCs w:val="24"/>
      </w:rPr>
      <w:instrText>NUMPAGES  \* Arabic  \* MERGEFORMAT</w:instrText>
    </w:r>
    <w:r w:rsidRPr="00C177D1">
      <w:rPr>
        <w:sz w:val="24"/>
        <w:szCs w:val="24"/>
      </w:rPr>
      <w:fldChar w:fldCharType="separate"/>
    </w:r>
    <w:r>
      <w:rPr>
        <w:noProof/>
        <w:sz w:val="24"/>
        <w:szCs w:val="24"/>
      </w:rPr>
      <w:t>48</w:t>
    </w:r>
    <w:r w:rsidRPr="00C177D1">
      <w:rPr>
        <w:sz w:val="24"/>
        <w:szCs w:val="24"/>
      </w:rPr>
      <w:fldChar w:fldCharType="end"/>
    </w:r>
  </w:p>
  <w:p w14:paraId="2816DFB2" w14:textId="77777777" w:rsidR="00637C8A" w:rsidRDefault="00637C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A63C2" w14:textId="77777777" w:rsidR="00637C8A" w:rsidRDefault="00637C8A">
      <w:pPr>
        <w:spacing w:after="0" w:line="240" w:lineRule="auto"/>
      </w:pPr>
      <w:r>
        <w:separator/>
      </w:r>
    </w:p>
  </w:footnote>
  <w:footnote w:type="continuationSeparator" w:id="0">
    <w:p w14:paraId="2BC130E7" w14:textId="77777777" w:rsidR="00637C8A" w:rsidRDefault="00637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0F68" w14:textId="77777777" w:rsidR="002F3E83" w:rsidRPr="006D3219" w:rsidRDefault="002F3E83" w:rsidP="002F3E83">
    <w:pPr>
      <w:autoSpaceDE w:val="0"/>
      <w:autoSpaceDN w:val="0"/>
      <w:adjustRightInd w:val="0"/>
      <w:spacing w:after="0" w:line="240" w:lineRule="auto"/>
      <w:rPr>
        <w:rFonts w:ascii="Times New Roman" w:eastAsia="Calibri" w:hAnsi="Times New Roman" w:cs="Times New Roman"/>
        <w:b/>
        <w:bCs/>
        <w:color w:val="000000" w:themeColor="text1"/>
        <w:sz w:val="24"/>
        <w:szCs w:val="24"/>
      </w:rPr>
    </w:pPr>
    <w:r w:rsidRPr="006D3219">
      <w:rPr>
        <w:rFonts w:ascii="Times New Roman" w:hAnsi="Times New Roman" w:cs="Times New Roman"/>
        <w:noProof/>
        <w:color w:val="000000" w:themeColor="text1"/>
        <w:sz w:val="24"/>
        <w:szCs w:val="24"/>
        <w:lang w:eastAsia="es-ES"/>
      </w:rPr>
      <w:drawing>
        <wp:inline distT="0" distB="0" distL="0" distR="0" wp14:anchorId="26D5177D" wp14:editId="57F2EF0D">
          <wp:extent cx="1457325" cy="850409"/>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autegiz-02.TIF"/>
                  <pic:cNvPicPr/>
                </pic:nvPicPr>
                <pic:blipFill rotWithShape="1">
                  <a:blip r:embed="rId1" cstate="print">
                    <a:extLst>
                      <a:ext uri="{28A0092B-C50C-407E-A947-70E740481C1C}">
                        <a14:useLocalDpi xmlns:a14="http://schemas.microsoft.com/office/drawing/2010/main" val="0"/>
                      </a:ext>
                    </a:extLst>
                  </a:blip>
                  <a:srcRect l="14288" t="19954" r="14981" b="21683"/>
                  <a:stretch/>
                </pic:blipFill>
                <pic:spPr bwMode="auto">
                  <a:xfrm>
                    <a:off x="0" y="0"/>
                    <a:ext cx="1467850" cy="856551"/>
                  </a:xfrm>
                  <a:prstGeom prst="rect">
                    <a:avLst/>
                  </a:prstGeom>
                  <a:ln>
                    <a:noFill/>
                  </a:ln>
                  <a:extLst>
                    <a:ext uri="{53640926-AAD7-44D8-BBD7-CCE9431645EC}">
                      <a14:shadowObscured xmlns:a14="http://schemas.microsoft.com/office/drawing/2010/main"/>
                    </a:ext>
                  </a:extLst>
                </pic:spPr>
              </pic:pic>
            </a:graphicData>
          </a:graphic>
        </wp:inline>
      </w:drawing>
    </w:r>
  </w:p>
  <w:p w14:paraId="304AE0CA" w14:textId="77777777" w:rsidR="00637C8A" w:rsidRPr="002F3E83" w:rsidRDefault="00637C8A" w:rsidP="002F3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A21"/>
    <w:multiLevelType w:val="hybridMultilevel"/>
    <w:tmpl w:val="A2507BC0"/>
    <w:lvl w:ilvl="0" w:tplc="68FC14E2">
      <w:start w:val="7"/>
      <w:numFmt w:val="bullet"/>
      <w:lvlText w:val="-"/>
      <w:lvlJc w:val="left"/>
      <w:pPr>
        <w:ind w:left="900" w:hanging="360"/>
      </w:pPr>
      <w:rPr>
        <w:rFonts w:ascii="Times New Roman" w:eastAsia="Calibri" w:hAnsi="Times New Roman" w:cs="Times New Roman" w:hint="default"/>
        <w:b/>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 w15:restartNumberingAfterBreak="0">
    <w:nsid w:val="029713E3"/>
    <w:multiLevelType w:val="hybridMultilevel"/>
    <w:tmpl w:val="45EE39F8"/>
    <w:lvl w:ilvl="0" w:tplc="CEB6AE6A">
      <w:start w:val="1"/>
      <w:numFmt w:val="bullet"/>
      <w:lvlText w:val="-"/>
      <w:lvlJc w:val="left"/>
      <w:pPr>
        <w:ind w:left="1260" w:hanging="360"/>
      </w:pPr>
      <w:rPr>
        <w:rFonts w:ascii="Sitka Display" w:hAnsi="Sitka Display"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 w15:restartNumberingAfterBreak="0">
    <w:nsid w:val="02EA0C24"/>
    <w:multiLevelType w:val="hybridMultilevel"/>
    <w:tmpl w:val="84620E52"/>
    <w:lvl w:ilvl="0" w:tplc="FE4674CE">
      <w:start w:val="1"/>
      <w:numFmt w:val="bullet"/>
      <w:lvlText w:val="-"/>
      <w:lvlJc w:val="left"/>
      <w:pPr>
        <w:ind w:left="900" w:hanging="360"/>
      </w:pPr>
      <w:rPr>
        <w:rFonts w:ascii="Times New Roman" w:eastAsia="Calibri" w:hAnsi="Times New Roman" w:cs="Times New Roman"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 w15:restartNumberingAfterBreak="0">
    <w:nsid w:val="04962433"/>
    <w:multiLevelType w:val="hybridMultilevel"/>
    <w:tmpl w:val="A65ED702"/>
    <w:lvl w:ilvl="0" w:tplc="F6D6194A">
      <w:start w:val="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9A7DDD"/>
    <w:multiLevelType w:val="multilevel"/>
    <w:tmpl w:val="E058208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0AF759C5"/>
    <w:multiLevelType w:val="hybridMultilevel"/>
    <w:tmpl w:val="65A4DD80"/>
    <w:lvl w:ilvl="0" w:tplc="0C0A000F">
      <w:start w:val="1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1D427DD"/>
    <w:multiLevelType w:val="multilevel"/>
    <w:tmpl w:val="051C3D24"/>
    <w:lvl w:ilvl="0">
      <w:start w:val="8"/>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131C52D8"/>
    <w:multiLevelType w:val="multilevel"/>
    <w:tmpl w:val="C5CA4F86"/>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13E57893"/>
    <w:multiLevelType w:val="hybridMultilevel"/>
    <w:tmpl w:val="A69649B2"/>
    <w:lvl w:ilvl="0" w:tplc="F68AA496">
      <w:start w:val="1"/>
      <w:numFmt w:val="upperLetter"/>
      <w:lvlText w:val="%1)"/>
      <w:lvlJc w:val="left"/>
      <w:pPr>
        <w:ind w:left="900" w:hanging="360"/>
      </w:pPr>
      <w:rPr>
        <w:rFonts w:hint="default"/>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 w15:restartNumberingAfterBreak="0">
    <w:nsid w:val="18CD3119"/>
    <w:multiLevelType w:val="hybridMultilevel"/>
    <w:tmpl w:val="3FFAD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7C0E4E"/>
    <w:multiLevelType w:val="hybridMultilevel"/>
    <w:tmpl w:val="C32CF7E2"/>
    <w:lvl w:ilvl="0" w:tplc="0C0A000F">
      <w:start w:val="6"/>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83E1053"/>
    <w:multiLevelType w:val="hybridMultilevel"/>
    <w:tmpl w:val="43268872"/>
    <w:lvl w:ilvl="0" w:tplc="17BAA592">
      <w:start w:val="1"/>
      <w:numFmt w:val="upperLetter"/>
      <w:lvlText w:val="%1)"/>
      <w:lvlJc w:val="left"/>
      <w:pPr>
        <w:ind w:left="720" w:hanging="360"/>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082DE1"/>
    <w:multiLevelType w:val="hybridMultilevel"/>
    <w:tmpl w:val="5A4C6CB8"/>
    <w:lvl w:ilvl="0" w:tplc="D4F41AFA">
      <w:start w:val="11"/>
      <w:numFmt w:val="bullet"/>
      <w:lvlText w:val="-"/>
      <w:lvlJc w:val="left"/>
      <w:pPr>
        <w:ind w:left="1788" w:hanging="360"/>
      </w:pPr>
      <w:rPr>
        <w:rFonts w:ascii="Times New Roman" w:eastAsia="Times New Roman" w:hAnsi="Times New Roman" w:hint="default"/>
      </w:rPr>
    </w:lvl>
    <w:lvl w:ilvl="1" w:tplc="0C0A0003" w:tentative="1">
      <w:start w:val="1"/>
      <w:numFmt w:val="bullet"/>
      <w:lvlText w:val="o"/>
      <w:lvlJc w:val="left"/>
      <w:pPr>
        <w:ind w:left="2508" w:hanging="360"/>
      </w:pPr>
      <w:rPr>
        <w:rFonts w:ascii="Courier New" w:hAnsi="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3" w15:restartNumberingAfterBreak="0">
    <w:nsid w:val="2B66233D"/>
    <w:multiLevelType w:val="hybridMultilevel"/>
    <w:tmpl w:val="6DCC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037D55"/>
    <w:multiLevelType w:val="hybridMultilevel"/>
    <w:tmpl w:val="55A27FB4"/>
    <w:lvl w:ilvl="0" w:tplc="0C0A000F">
      <w:start w:val="1"/>
      <w:numFmt w:val="decimal"/>
      <w:lvlText w:val="%1."/>
      <w:lvlJc w:val="left"/>
      <w:pPr>
        <w:ind w:left="720" w:hanging="360"/>
      </w:pPr>
      <w:rPr>
        <w:rFonts w:hint="default"/>
      </w:rPr>
    </w:lvl>
    <w:lvl w:ilvl="1" w:tplc="8E72484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BF0B0D"/>
    <w:multiLevelType w:val="hybridMultilevel"/>
    <w:tmpl w:val="8FDEAD12"/>
    <w:lvl w:ilvl="0" w:tplc="0C0A000F">
      <w:start w:val="1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F7131ED"/>
    <w:multiLevelType w:val="hybridMultilevel"/>
    <w:tmpl w:val="9084ABBC"/>
    <w:lvl w:ilvl="0" w:tplc="0C0A000F">
      <w:start w:val="9"/>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0310E27"/>
    <w:multiLevelType w:val="multilevel"/>
    <w:tmpl w:val="5F5EF39E"/>
    <w:lvl w:ilvl="0">
      <w:start w:val="10"/>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7056D1"/>
    <w:multiLevelType w:val="hybridMultilevel"/>
    <w:tmpl w:val="8BE44198"/>
    <w:lvl w:ilvl="0" w:tplc="9D8C822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8B82DB9"/>
    <w:multiLevelType w:val="hybridMultilevel"/>
    <w:tmpl w:val="AD1468A0"/>
    <w:lvl w:ilvl="0" w:tplc="4E98A9DA">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3D371CCB"/>
    <w:multiLevelType w:val="hybridMultilevel"/>
    <w:tmpl w:val="AA343804"/>
    <w:lvl w:ilvl="0" w:tplc="280A756E">
      <w:start w:val="1"/>
      <w:numFmt w:val="bullet"/>
      <w:lvlText w:val=""/>
      <w:lvlJc w:val="left"/>
      <w:pPr>
        <w:ind w:left="1259" w:hanging="360"/>
      </w:pPr>
      <w:rPr>
        <w:rFonts w:ascii="Wingdings" w:hAnsi="Wingdings" w:hint="default"/>
      </w:rPr>
    </w:lvl>
    <w:lvl w:ilvl="1" w:tplc="0C0A0003">
      <w:start w:val="1"/>
      <w:numFmt w:val="bullet"/>
      <w:lvlText w:val="o"/>
      <w:lvlJc w:val="left"/>
      <w:pPr>
        <w:ind w:left="1979" w:hanging="360"/>
      </w:pPr>
      <w:rPr>
        <w:rFonts w:ascii="Courier New" w:hAnsi="Courier New" w:cs="Courier New" w:hint="default"/>
      </w:rPr>
    </w:lvl>
    <w:lvl w:ilvl="2" w:tplc="0C0A0005" w:tentative="1">
      <w:start w:val="1"/>
      <w:numFmt w:val="bullet"/>
      <w:lvlText w:val=""/>
      <w:lvlJc w:val="left"/>
      <w:pPr>
        <w:ind w:left="2699" w:hanging="360"/>
      </w:pPr>
      <w:rPr>
        <w:rFonts w:ascii="Wingdings" w:hAnsi="Wingdings" w:hint="default"/>
      </w:rPr>
    </w:lvl>
    <w:lvl w:ilvl="3" w:tplc="0C0A0001" w:tentative="1">
      <w:start w:val="1"/>
      <w:numFmt w:val="bullet"/>
      <w:lvlText w:val=""/>
      <w:lvlJc w:val="left"/>
      <w:pPr>
        <w:ind w:left="3419" w:hanging="360"/>
      </w:pPr>
      <w:rPr>
        <w:rFonts w:ascii="Symbol" w:hAnsi="Symbol" w:hint="default"/>
      </w:rPr>
    </w:lvl>
    <w:lvl w:ilvl="4" w:tplc="0C0A0003" w:tentative="1">
      <w:start w:val="1"/>
      <w:numFmt w:val="bullet"/>
      <w:lvlText w:val="o"/>
      <w:lvlJc w:val="left"/>
      <w:pPr>
        <w:ind w:left="4139" w:hanging="360"/>
      </w:pPr>
      <w:rPr>
        <w:rFonts w:ascii="Courier New" w:hAnsi="Courier New" w:cs="Courier New" w:hint="default"/>
      </w:rPr>
    </w:lvl>
    <w:lvl w:ilvl="5" w:tplc="0C0A0005" w:tentative="1">
      <w:start w:val="1"/>
      <w:numFmt w:val="bullet"/>
      <w:lvlText w:val=""/>
      <w:lvlJc w:val="left"/>
      <w:pPr>
        <w:ind w:left="4859" w:hanging="360"/>
      </w:pPr>
      <w:rPr>
        <w:rFonts w:ascii="Wingdings" w:hAnsi="Wingdings" w:hint="default"/>
      </w:rPr>
    </w:lvl>
    <w:lvl w:ilvl="6" w:tplc="0C0A0001" w:tentative="1">
      <w:start w:val="1"/>
      <w:numFmt w:val="bullet"/>
      <w:lvlText w:val=""/>
      <w:lvlJc w:val="left"/>
      <w:pPr>
        <w:ind w:left="5579" w:hanging="360"/>
      </w:pPr>
      <w:rPr>
        <w:rFonts w:ascii="Symbol" w:hAnsi="Symbol" w:hint="default"/>
      </w:rPr>
    </w:lvl>
    <w:lvl w:ilvl="7" w:tplc="0C0A0003" w:tentative="1">
      <w:start w:val="1"/>
      <w:numFmt w:val="bullet"/>
      <w:lvlText w:val="o"/>
      <w:lvlJc w:val="left"/>
      <w:pPr>
        <w:ind w:left="6299" w:hanging="360"/>
      </w:pPr>
      <w:rPr>
        <w:rFonts w:ascii="Courier New" w:hAnsi="Courier New" w:cs="Courier New" w:hint="default"/>
      </w:rPr>
    </w:lvl>
    <w:lvl w:ilvl="8" w:tplc="0C0A0005" w:tentative="1">
      <w:start w:val="1"/>
      <w:numFmt w:val="bullet"/>
      <w:lvlText w:val=""/>
      <w:lvlJc w:val="left"/>
      <w:pPr>
        <w:ind w:left="7019" w:hanging="360"/>
      </w:pPr>
      <w:rPr>
        <w:rFonts w:ascii="Wingdings" w:hAnsi="Wingdings" w:hint="default"/>
      </w:rPr>
    </w:lvl>
  </w:abstractNum>
  <w:abstractNum w:abstractNumId="21" w15:restartNumberingAfterBreak="0">
    <w:nsid w:val="3E7D750C"/>
    <w:multiLevelType w:val="hybridMultilevel"/>
    <w:tmpl w:val="8C40FA06"/>
    <w:lvl w:ilvl="0" w:tplc="08C4B836">
      <w:numFmt w:val="bullet"/>
      <w:lvlText w:val="-"/>
      <w:lvlJc w:val="left"/>
      <w:pPr>
        <w:ind w:left="1785" w:hanging="360"/>
      </w:pPr>
      <w:rPr>
        <w:rFonts w:ascii="Verdana" w:eastAsia="Times New Roman" w:hAnsi="Verdana" w:hint="default"/>
      </w:rPr>
    </w:lvl>
    <w:lvl w:ilvl="1" w:tplc="0C0A0003" w:tentative="1">
      <w:start w:val="1"/>
      <w:numFmt w:val="bullet"/>
      <w:lvlText w:val="o"/>
      <w:lvlJc w:val="left"/>
      <w:pPr>
        <w:ind w:left="2505" w:hanging="360"/>
      </w:pPr>
      <w:rPr>
        <w:rFonts w:ascii="Courier New" w:hAnsi="Courier New" w:hint="default"/>
      </w:rPr>
    </w:lvl>
    <w:lvl w:ilvl="2" w:tplc="0C0A0005" w:tentative="1">
      <w:start w:val="1"/>
      <w:numFmt w:val="bullet"/>
      <w:lvlText w:val=""/>
      <w:lvlJc w:val="left"/>
      <w:pPr>
        <w:ind w:left="3225" w:hanging="360"/>
      </w:pPr>
      <w:rPr>
        <w:rFonts w:ascii="Wingdings" w:hAnsi="Wingdings" w:hint="default"/>
      </w:rPr>
    </w:lvl>
    <w:lvl w:ilvl="3" w:tplc="0C0A0001" w:tentative="1">
      <w:start w:val="1"/>
      <w:numFmt w:val="bullet"/>
      <w:lvlText w:val=""/>
      <w:lvlJc w:val="left"/>
      <w:pPr>
        <w:ind w:left="3945" w:hanging="360"/>
      </w:pPr>
      <w:rPr>
        <w:rFonts w:ascii="Symbol" w:hAnsi="Symbol" w:hint="default"/>
      </w:rPr>
    </w:lvl>
    <w:lvl w:ilvl="4" w:tplc="0C0A0003" w:tentative="1">
      <w:start w:val="1"/>
      <w:numFmt w:val="bullet"/>
      <w:lvlText w:val="o"/>
      <w:lvlJc w:val="left"/>
      <w:pPr>
        <w:ind w:left="4665" w:hanging="360"/>
      </w:pPr>
      <w:rPr>
        <w:rFonts w:ascii="Courier New" w:hAnsi="Courier New" w:hint="default"/>
      </w:rPr>
    </w:lvl>
    <w:lvl w:ilvl="5" w:tplc="0C0A0005" w:tentative="1">
      <w:start w:val="1"/>
      <w:numFmt w:val="bullet"/>
      <w:lvlText w:val=""/>
      <w:lvlJc w:val="left"/>
      <w:pPr>
        <w:ind w:left="5385" w:hanging="360"/>
      </w:pPr>
      <w:rPr>
        <w:rFonts w:ascii="Wingdings" w:hAnsi="Wingdings" w:hint="default"/>
      </w:rPr>
    </w:lvl>
    <w:lvl w:ilvl="6" w:tplc="0C0A0001" w:tentative="1">
      <w:start w:val="1"/>
      <w:numFmt w:val="bullet"/>
      <w:lvlText w:val=""/>
      <w:lvlJc w:val="left"/>
      <w:pPr>
        <w:ind w:left="6105" w:hanging="360"/>
      </w:pPr>
      <w:rPr>
        <w:rFonts w:ascii="Symbol" w:hAnsi="Symbol" w:hint="default"/>
      </w:rPr>
    </w:lvl>
    <w:lvl w:ilvl="7" w:tplc="0C0A0003" w:tentative="1">
      <w:start w:val="1"/>
      <w:numFmt w:val="bullet"/>
      <w:lvlText w:val="o"/>
      <w:lvlJc w:val="left"/>
      <w:pPr>
        <w:ind w:left="6825" w:hanging="360"/>
      </w:pPr>
      <w:rPr>
        <w:rFonts w:ascii="Courier New" w:hAnsi="Courier New" w:hint="default"/>
      </w:rPr>
    </w:lvl>
    <w:lvl w:ilvl="8" w:tplc="0C0A0005" w:tentative="1">
      <w:start w:val="1"/>
      <w:numFmt w:val="bullet"/>
      <w:lvlText w:val=""/>
      <w:lvlJc w:val="left"/>
      <w:pPr>
        <w:ind w:left="7545" w:hanging="360"/>
      </w:pPr>
      <w:rPr>
        <w:rFonts w:ascii="Wingdings" w:hAnsi="Wingdings" w:hint="default"/>
      </w:rPr>
    </w:lvl>
  </w:abstractNum>
  <w:abstractNum w:abstractNumId="22" w15:restartNumberingAfterBreak="0">
    <w:nsid w:val="45160CEF"/>
    <w:multiLevelType w:val="multilevel"/>
    <w:tmpl w:val="CD801EDE"/>
    <w:lvl w:ilvl="0">
      <w:start w:val="9"/>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49D07791"/>
    <w:multiLevelType w:val="hybridMultilevel"/>
    <w:tmpl w:val="C39E14E2"/>
    <w:lvl w:ilvl="0" w:tplc="77AA397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D92BDB"/>
    <w:multiLevelType w:val="hybridMultilevel"/>
    <w:tmpl w:val="482ACAB0"/>
    <w:lvl w:ilvl="0" w:tplc="CEB6AE6A">
      <w:start w:val="1"/>
      <w:numFmt w:val="bullet"/>
      <w:lvlText w:val="-"/>
      <w:lvlJc w:val="left"/>
      <w:pPr>
        <w:ind w:left="1260" w:hanging="360"/>
      </w:pPr>
      <w:rPr>
        <w:rFonts w:ascii="Sitka Display" w:hAnsi="Sitka Display"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5" w15:restartNumberingAfterBreak="0">
    <w:nsid w:val="557366BB"/>
    <w:multiLevelType w:val="hybridMultilevel"/>
    <w:tmpl w:val="754C500A"/>
    <w:lvl w:ilvl="0" w:tplc="0C0A000F">
      <w:start w:val="5"/>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651348"/>
    <w:multiLevelType w:val="hybridMultilevel"/>
    <w:tmpl w:val="3A1C9744"/>
    <w:lvl w:ilvl="0" w:tplc="8CBCB2D6">
      <w:start w:val="1"/>
      <w:numFmt w:val="bullet"/>
      <w:lvlText w:val="-"/>
      <w:lvlJc w:val="left"/>
      <w:pPr>
        <w:ind w:left="786" w:hanging="360"/>
      </w:pPr>
      <w:rPr>
        <w:rFonts w:ascii="Times New Roman" w:eastAsia="Calibri"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582247D7"/>
    <w:multiLevelType w:val="hybridMultilevel"/>
    <w:tmpl w:val="C39A5D48"/>
    <w:lvl w:ilvl="0" w:tplc="F0B021AA">
      <w:start w:val="7"/>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07086A"/>
    <w:multiLevelType w:val="hybridMultilevel"/>
    <w:tmpl w:val="C442BCA6"/>
    <w:lvl w:ilvl="0" w:tplc="22A8DBFA">
      <w:numFmt w:val="bullet"/>
      <w:lvlText w:val="-"/>
      <w:lvlJc w:val="left"/>
      <w:pPr>
        <w:ind w:left="1776" w:hanging="360"/>
      </w:pPr>
      <w:rPr>
        <w:rFonts w:ascii="Verdana" w:eastAsia="Times New Roman" w:hAnsi="Verdana"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9" w15:restartNumberingAfterBreak="0">
    <w:nsid w:val="611E7E3A"/>
    <w:multiLevelType w:val="hybridMultilevel"/>
    <w:tmpl w:val="E88C08DE"/>
    <w:lvl w:ilvl="0" w:tplc="6C928D5E">
      <w:start w:val="22"/>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30" w15:restartNumberingAfterBreak="0">
    <w:nsid w:val="655C3E78"/>
    <w:multiLevelType w:val="hybridMultilevel"/>
    <w:tmpl w:val="2FAAD3B0"/>
    <w:lvl w:ilvl="0" w:tplc="8ABE2CDE">
      <w:start w:val="1"/>
      <w:numFmt w:val="upperLetter"/>
      <w:lvlText w:val="%1)"/>
      <w:lvlJc w:val="left"/>
      <w:pPr>
        <w:tabs>
          <w:tab w:val="num" w:pos="928"/>
        </w:tabs>
        <w:ind w:left="928"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1" w15:restartNumberingAfterBreak="0">
    <w:nsid w:val="689E4985"/>
    <w:multiLevelType w:val="hybridMultilevel"/>
    <w:tmpl w:val="8DDA48D6"/>
    <w:lvl w:ilvl="0" w:tplc="0D06DB1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6C98400E"/>
    <w:multiLevelType w:val="hybridMultilevel"/>
    <w:tmpl w:val="ECBC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9776FD"/>
    <w:multiLevelType w:val="hybridMultilevel"/>
    <w:tmpl w:val="5616040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785D667D"/>
    <w:multiLevelType w:val="multilevel"/>
    <w:tmpl w:val="E058208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5" w15:restartNumberingAfterBreak="0">
    <w:nsid w:val="7E7772AC"/>
    <w:multiLevelType w:val="hybridMultilevel"/>
    <w:tmpl w:val="0A024C50"/>
    <w:lvl w:ilvl="0" w:tplc="8E724844">
      <w:start w:val="1"/>
      <w:numFmt w:val="lowerLetter"/>
      <w:lvlText w:val="%1)"/>
      <w:lvlJc w:val="left"/>
      <w:pPr>
        <w:ind w:left="144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33"/>
  </w:num>
  <w:num w:numId="3">
    <w:abstractNumId w:val="21"/>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5"/>
  </w:num>
  <w:num w:numId="9">
    <w:abstractNumId w:val="16"/>
  </w:num>
  <w:num w:numId="10">
    <w:abstractNumId w:val="6"/>
  </w:num>
  <w:num w:numId="11">
    <w:abstractNumId w:val="22"/>
  </w:num>
  <w:num w:numId="12">
    <w:abstractNumId w:val="12"/>
  </w:num>
  <w:num w:numId="13">
    <w:abstractNumId w:val="4"/>
  </w:num>
  <w:num w:numId="14">
    <w:abstractNumId w:val="25"/>
  </w:num>
  <w:num w:numId="15">
    <w:abstractNumId w:val="7"/>
  </w:num>
  <w:num w:numId="16">
    <w:abstractNumId w:val="17"/>
  </w:num>
  <w:num w:numId="17">
    <w:abstractNumId w:val="11"/>
  </w:num>
  <w:num w:numId="18">
    <w:abstractNumId w:val="27"/>
  </w:num>
  <w:num w:numId="19">
    <w:abstractNumId w:val="26"/>
  </w:num>
  <w:num w:numId="20">
    <w:abstractNumId w:val="23"/>
  </w:num>
  <w:num w:numId="21">
    <w:abstractNumId w:val="2"/>
  </w:num>
  <w:num w:numId="22">
    <w:abstractNumId w:val="8"/>
  </w:num>
  <w:num w:numId="23">
    <w:abstractNumId w:val="20"/>
  </w:num>
  <w:num w:numId="24">
    <w:abstractNumId w:val="24"/>
  </w:num>
  <w:num w:numId="25">
    <w:abstractNumId w:val="0"/>
  </w:num>
  <w:num w:numId="26">
    <w:abstractNumId w:val="19"/>
  </w:num>
  <w:num w:numId="27">
    <w:abstractNumId w:val="14"/>
  </w:num>
  <w:num w:numId="28">
    <w:abstractNumId w:val="18"/>
  </w:num>
  <w:num w:numId="29">
    <w:abstractNumId w:val="34"/>
  </w:num>
  <w:num w:numId="30">
    <w:abstractNumId w:val="35"/>
  </w:num>
  <w:num w:numId="31">
    <w:abstractNumId w:val="13"/>
  </w:num>
  <w:num w:numId="32">
    <w:abstractNumId w:val="29"/>
  </w:num>
  <w:num w:numId="33">
    <w:abstractNumId w:val="31"/>
  </w:num>
  <w:num w:numId="34">
    <w:abstractNumId w:val="1"/>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B9D"/>
    <w:rsid w:val="00040809"/>
    <w:rsid w:val="00041AD5"/>
    <w:rsid w:val="000736A4"/>
    <w:rsid w:val="000976FE"/>
    <w:rsid w:val="000D210A"/>
    <w:rsid w:val="000D63CC"/>
    <w:rsid w:val="00127DC0"/>
    <w:rsid w:val="00153E99"/>
    <w:rsid w:val="0017721C"/>
    <w:rsid w:val="0018182D"/>
    <w:rsid w:val="00192A23"/>
    <w:rsid w:val="001B2437"/>
    <w:rsid w:val="001B5F3B"/>
    <w:rsid w:val="001C113D"/>
    <w:rsid w:val="001C24D4"/>
    <w:rsid w:val="001D0B9D"/>
    <w:rsid w:val="001D633F"/>
    <w:rsid w:val="001E257F"/>
    <w:rsid w:val="001E5A04"/>
    <w:rsid w:val="00212B4C"/>
    <w:rsid w:val="00215468"/>
    <w:rsid w:val="00233221"/>
    <w:rsid w:val="0026344C"/>
    <w:rsid w:val="00273991"/>
    <w:rsid w:val="0027420D"/>
    <w:rsid w:val="0029287B"/>
    <w:rsid w:val="00295460"/>
    <w:rsid w:val="002B37AA"/>
    <w:rsid w:val="002F3E83"/>
    <w:rsid w:val="00325AEF"/>
    <w:rsid w:val="003335BD"/>
    <w:rsid w:val="003354A5"/>
    <w:rsid w:val="0034119D"/>
    <w:rsid w:val="00366445"/>
    <w:rsid w:val="00396707"/>
    <w:rsid w:val="003A2980"/>
    <w:rsid w:val="003A6983"/>
    <w:rsid w:val="003C1455"/>
    <w:rsid w:val="003D37AC"/>
    <w:rsid w:val="003E1FBC"/>
    <w:rsid w:val="003F5B04"/>
    <w:rsid w:val="004611F5"/>
    <w:rsid w:val="00476C91"/>
    <w:rsid w:val="004B2038"/>
    <w:rsid w:val="004D5634"/>
    <w:rsid w:val="00544E4C"/>
    <w:rsid w:val="00545DE2"/>
    <w:rsid w:val="00564EA2"/>
    <w:rsid w:val="005677C7"/>
    <w:rsid w:val="0057578A"/>
    <w:rsid w:val="00587D0F"/>
    <w:rsid w:val="005C50DD"/>
    <w:rsid w:val="005C66A9"/>
    <w:rsid w:val="005D6DA3"/>
    <w:rsid w:val="005E1CDD"/>
    <w:rsid w:val="005E24C1"/>
    <w:rsid w:val="00600ECB"/>
    <w:rsid w:val="006024E5"/>
    <w:rsid w:val="00604CAC"/>
    <w:rsid w:val="00605CC6"/>
    <w:rsid w:val="0061216F"/>
    <w:rsid w:val="00620F21"/>
    <w:rsid w:val="00625763"/>
    <w:rsid w:val="00632EFF"/>
    <w:rsid w:val="006341E1"/>
    <w:rsid w:val="00637C8A"/>
    <w:rsid w:val="00686645"/>
    <w:rsid w:val="00695B7D"/>
    <w:rsid w:val="006979EE"/>
    <w:rsid w:val="006A5467"/>
    <w:rsid w:val="006C0604"/>
    <w:rsid w:val="006D3219"/>
    <w:rsid w:val="006E169E"/>
    <w:rsid w:val="006E2765"/>
    <w:rsid w:val="00726EBB"/>
    <w:rsid w:val="0075751A"/>
    <w:rsid w:val="00797C3B"/>
    <w:rsid w:val="007C6EED"/>
    <w:rsid w:val="007D5A49"/>
    <w:rsid w:val="007D6808"/>
    <w:rsid w:val="008070B0"/>
    <w:rsid w:val="008228A6"/>
    <w:rsid w:val="008303AD"/>
    <w:rsid w:val="00846196"/>
    <w:rsid w:val="008B458B"/>
    <w:rsid w:val="008F52A6"/>
    <w:rsid w:val="00913B79"/>
    <w:rsid w:val="00940AF3"/>
    <w:rsid w:val="00957D51"/>
    <w:rsid w:val="009878F2"/>
    <w:rsid w:val="009B5A02"/>
    <w:rsid w:val="009C330C"/>
    <w:rsid w:val="009C5524"/>
    <w:rsid w:val="009E7961"/>
    <w:rsid w:val="009F5FC2"/>
    <w:rsid w:val="00A505FB"/>
    <w:rsid w:val="00A573FB"/>
    <w:rsid w:val="00A92604"/>
    <w:rsid w:val="00AA58BA"/>
    <w:rsid w:val="00AC538D"/>
    <w:rsid w:val="00AD65BA"/>
    <w:rsid w:val="00AE0419"/>
    <w:rsid w:val="00B018FD"/>
    <w:rsid w:val="00B062EE"/>
    <w:rsid w:val="00B629B7"/>
    <w:rsid w:val="00B62CC6"/>
    <w:rsid w:val="00B76257"/>
    <w:rsid w:val="00BB5C8A"/>
    <w:rsid w:val="00BC2E3A"/>
    <w:rsid w:val="00BD5C88"/>
    <w:rsid w:val="00BE44DF"/>
    <w:rsid w:val="00BF10EF"/>
    <w:rsid w:val="00BF63CB"/>
    <w:rsid w:val="00C27B1D"/>
    <w:rsid w:val="00C42D2F"/>
    <w:rsid w:val="00C52FB2"/>
    <w:rsid w:val="00C85EC7"/>
    <w:rsid w:val="00C90D0A"/>
    <w:rsid w:val="00CA1EDE"/>
    <w:rsid w:val="00CC0AA4"/>
    <w:rsid w:val="00CC5A30"/>
    <w:rsid w:val="00CE747A"/>
    <w:rsid w:val="00D60759"/>
    <w:rsid w:val="00D71C6E"/>
    <w:rsid w:val="00D80DB6"/>
    <w:rsid w:val="00DA392B"/>
    <w:rsid w:val="00DB07A7"/>
    <w:rsid w:val="00DC65C1"/>
    <w:rsid w:val="00DD1447"/>
    <w:rsid w:val="00DF335C"/>
    <w:rsid w:val="00E4141C"/>
    <w:rsid w:val="00E44B23"/>
    <w:rsid w:val="00E71C0C"/>
    <w:rsid w:val="00E86E17"/>
    <w:rsid w:val="00E972D7"/>
    <w:rsid w:val="00EA1A07"/>
    <w:rsid w:val="00EB6794"/>
    <w:rsid w:val="00EC7FD0"/>
    <w:rsid w:val="00EE025E"/>
    <w:rsid w:val="00EF15C9"/>
    <w:rsid w:val="00F12B91"/>
    <w:rsid w:val="00F32374"/>
    <w:rsid w:val="00FB5193"/>
    <w:rsid w:val="00FB71CA"/>
    <w:rsid w:val="00FC7F58"/>
    <w:rsid w:val="00FF7F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AF10"/>
  <w15:chartTrackingRefBased/>
  <w15:docId w15:val="{C32C8C1D-2DDD-4F46-9124-A8DD1C09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D0B9D"/>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1D0B9D"/>
    <w:pPr>
      <w:keepNext/>
      <w:keepLines/>
      <w:spacing w:before="200" w:after="0" w:line="276" w:lineRule="auto"/>
      <w:outlineLvl w:val="1"/>
    </w:pPr>
    <w:rPr>
      <w:rFonts w:ascii="Cambria" w:eastAsia="Times New Roman" w:hAnsi="Cambria" w:cs="Times New Roman"/>
      <w:b/>
      <w:bCs/>
      <w:color w:val="4F81BD"/>
      <w:sz w:val="26"/>
      <w:szCs w:val="26"/>
      <w:lang w:eastAsia="es-ES"/>
    </w:rPr>
  </w:style>
  <w:style w:type="paragraph" w:styleId="Ttulo3">
    <w:name w:val="heading 3"/>
    <w:basedOn w:val="Normal"/>
    <w:next w:val="Normal"/>
    <w:link w:val="Ttulo3Car"/>
    <w:uiPriority w:val="99"/>
    <w:qFormat/>
    <w:rsid w:val="001D0B9D"/>
    <w:pPr>
      <w:keepNext/>
      <w:keepLines/>
      <w:spacing w:before="40" w:after="0"/>
      <w:outlineLvl w:val="2"/>
    </w:pPr>
    <w:rPr>
      <w:rFonts w:ascii="Calibri Light" w:eastAsia="PMingLiU" w:hAnsi="Calibri Light" w:cs="Times New Roman"/>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0B9D"/>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9"/>
    <w:rsid w:val="001D0B9D"/>
    <w:rPr>
      <w:rFonts w:ascii="Cambria" w:eastAsia="Times New Roman" w:hAnsi="Cambria" w:cs="Times New Roman"/>
      <w:b/>
      <w:bCs/>
      <w:color w:val="4F81BD"/>
      <w:sz w:val="26"/>
      <w:szCs w:val="26"/>
      <w:lang w:eastAsia="es-ES"/>
    </w:rPr>
  </w:style>
  <w:style w:type="character" w:customStyle="1" w:styleId="Ttulo3Car">
    <w:name w:val="Título 3 Car"/>
    <w:basedOn w:val="Fuentedeprrafopredeter"/>
    <w:link w:val="Ttulo3"/>
    <w:uiPriority w:val="99"/>
    <w:rsid w:val="001D0B9D"/>
    <w:rPr>
      <w:rFonts w:ascii="Calibri Light" w:eastAsia="PMingLiU" w:hAnsi="Calibri Light" w:cs="Times New Roman"/>
      <w:color w:val="1F4D78"/>
      <w:sz w:val="24"/>
      <w:szCs w:val="24"/>
    </w:rPr>
  </w:style>
  <w:style w:type="numbering" w:customStyle="1" w:styleId="Sinlista1">
    <w:name w:val="Sin lista1"/>
    <w:next w:val="Sinlista"/>
    <w:uiPriority w:val="99"/>
    <w:semiHidden/>
    <w:unhideWhenUsed/>
    <w:rsid w:val="001D0B9D"/>
  </w:style>
  <w:style w:type="character" w:styleId="Hipervnculo">
    <w:name w:val="Hyperlink"/>
    <w:uiPriority w:val="99"/>
    <w:rsid w:val="001D0B9D"/>
    <w:rPr>
      <w:rFonts w:cs="Times New Roman"/>
      <w:color w:val="0563C1"/>
      <w:u w:val="single"/>
    </w:rPr>
  </w:style>
  <w:style w:type="paragraph" w:styleId="Prrafodelista">
    <w:name w:val="List Paragraph"/>
    <w:basedOn w:val="Normal"/>
    <w:uiPriority w:val="34"/>
    <w:qFormat/>
    <w:rsid w:val="001D0B9D"/>
    <w:pPr>
      <w:ind w:left="720"/>
      <w:contextualSpacing/>
    </w:pPr>
    <w:rPr>
      <w:rFonts w:ascii="Calibri" w:eastAsia="Calibri" w:hAnsi="Calibri" w:cs="Arial"/>
    </w:rPr>
  </w:style>
  <w:style w:type="paragraph" w:styleId="Piedepgina">
    <w:name w:val="footer"/>
    <w:basedOn w:val="Normal"/>
    <w:link w:val="PiedepginaCar"/>
    <w:uiPriority w:val="99"/>
    <w:rsid w:val="001D0B9D"/>
    <w:pPr>
      <w:tabs>
        <w:tab w:val="center" w:pos="4252"/>
        <w:tab w:val="right" w:pos="8504"/>
      </w:tabs>
      <w:spacing w:after="0" w:line="240" w:lineRule="auto"/>
    </w:pPr>
    <w:rPr>
      <w:rFonts w:ascii="Verdana" w:eastAsia="Times New Roman" w:hAnsi="Verdana" w:cs="Times New Roman"/>
      <w:sz w:val="24"/>
      <w:szCs w:val="24"/>
      <w:lang w:eastAsia="es-ES"/>
    </w:rPr>
  </w:style>
  <w:style w:type="character" w:customStyle="1" w:styleId="PiedepginaCar">
    <w:name w:val="Pie de página Car"/>
    <w:basedOn w:val="Fuentedeprrafopredeter"/>
    <w:link w:val="Piedepgina"/>
    <w:uiPriority w:val="99"/>
    <w:rsid w:val="001D0B9D"/>
    <w:rPr>
      <w:rFonts w:ascii="Verdana" w:eastAsia="Times New Roman" w:hAnsi="Verdana" w:cs="Times New Roman"/>
      <w:sz w:val="24"/>
      <w:szCs w:val="24"/>
      <w:lang w:eastAsia="es-ES"/>
    </w:rPr>
  </w:style>
  <w:style w:type="paragraph" w:styleId="Sinespaciado">
    <w:name w:val="No Spacing"/>
    <w:uiPriority w:val="99"/>
    <w:qFormat/>
    <w:rsid w:val="001D0B9D"/>
    <w:pPr>
      <w:spacing w:after="0" w:line="240" w:lineRule="auto"/>
    </w:pPr>
    <w:rPr>
      <w:rFonts w:ascii="Calibri" w:eastAsia="Times New Roman" w:hAnsi="Calibri" w:cs="Times New Roman"/>
      <w:lang w:eastAsia="es-ES"/>
    </w:rPr>
  </w:style>
  <w:style w:type="paragraph" w:styleId="Textoindependiente2">
    <w:name w:val="Body Text 2"/>
    <w:basedOn w:val="Normal"/>
    <w:link w:val="Textoindependiente2Car"/>
    <w:uiPriority w:val="99"/>
    <w:semiHidden/>
    <w:rsid w:val="001D0B9D"/>
    <w:pPr>
      <w:spacing w:after="0" w:line="240" w:lineRule="auto"/>
      <w:jc w:val="both"/>
    </w:pPr>
    <w:rPr>
      <w:rFonts w:ascii="Arial" w:eastAsia="Times New Roman" w:hAnsi="Arial" w:cs="Arial"/>
      <w:sz w:val="18"/>
      <w:szCs w:val="24"/>
      <w:lang w:eastAsia="es-ES"/>
    </w:rPr>
  </w:style>
  <w:style w:type="character" w:customStyle="1" w:styleId="Textoindependiente2Car">
    <w:name w:val="Texto independiente 2 Car"/>
    <w:basedOn w:val="Fuentedeprrafopredeter"/>
    <w:link w:val="Textoindependiente2"/>
    <w:uiPriority w:val="99"/>
    <w:semiHidden/>
    <w:rsid w:val="001D0B9D"/>
    <w:rPr>
      <w:rFonts w:ascii="Arial" w:eastAsia="Times New Roman" w:hAnsi="Arial" w:cs="Arial"/>
      <w:sz w:val="18"/>
      <w:szCs w:val="24"/>
      <w:lang w:eastAsia="es-ES"/>
    </w:rPr>
  </w:style>
  <w:style w:type="paragraph" w:customStyle="1" w:styleId="Estilo1">
    <w:name w:val="Estilo1"/>
    <w:basedOn w:val="Ttulo1"/>
    <w:link w:val="Estilo1Car"/>
    <w:qFormat/>
    <w:rsid w:val="001D0B9D"/>
    <w:pPr>
      <w:keepLines/>
      <w:autoSpaceDE w:val="0"/>
      <w:autoSpaceDN w:val="0"/>
      <w:adjustRightInd w:val="0"/>
      <w:spacing w:after="0" w:line="240" w:lineRule="auto"/>
      <w:jc w:val="both"/>
    </w:pPr>
    <w:rPr>
      <w:rFonts w:ascii="Times New Roman" w:hAnsi="Times New Roman"/>
      <w:color w:val="000000"/>
      <w:kern w:val="0"/>
      <w:sz w:val="24"/>
      <w:szCs w:val="24"/>
    </w:rPr>
  </w:style>
  <w:style w:type="character" w:customStyle="1" w:styleId="Estilo1Car">
    <w:name w:val="Estilo1 Car"/>
    <w:link w:val="Estilo1"/>
    <w:rsid w:val="001D0B9D"/>
    <w:rPr>
      <w:rFonts w:ascii="Times New Roman" w:eastAsia="Times New Roman" w:hAnsi="Times New Roman" w:cs="Times New Roman"/>
      <w:b/>
      <w:bCs/>
      <w:color w:val="000000"/>
      <w:sz w:val="24"/>
      <w:szCs w:val="24"/>
    </w:rPr>
  </w:style>
  <w:style w:type="paragraph" w:customStyle="1" w:styleId="Estilo2">
    <w:name w:val="Estilo2"/>
    <w:basedOn w:val="Ttulo2"/>
    <w:link w:val="Estilo2Car"/>
    <w:qFormat/>
    <w:rsid w:val="001D0B9D"/>
    <w:pPr>
      <w:autoSpaceDE w:val="0"/>
      <w:autoSpaceDN w:val="0"/>
      <w:adjustRightInd w:val="0"/>
      <w:spacing w:before="40" w:line="240" w:lineRule="auto"/>
      <w:ind w:firstLine="540"/>
      <w:jc w:val="both"/>
    </w:pPr>
    <w:rPr>
      <w:rFonts w:ascii="Times New Roman" w:hAnsi="Times New Roman"/>
      <w:color w:val="000000"/>
      <w:sz w:val="24"/>
      <w:szCs w:val="24"/>
      <w:lang w:eastAsia="en-US"/>
    </w:rPr>
  </w:style>
  <w:style w:type="character" w:customStyle="1" w:styleId="Estilo2Car">
    <w:name w:val="Estilo2 Car"/>
    <w:link w:val="Estilo2"/>
    <w:rsid w:val="001D0B9D"/>
    <w:rPr>
      <w:rFonts w:ascii="Times New Roman" w:eastAsia="Times New Roman" w:hAnsi="Times New Roman" w:cs="Times New Roman"/>
      <w:b/>
      <w:bCs/>
      <w:color w:val="000000"/>
      <w:sz w:val="24"/>
      <w:szCs w:val="24"/>
    </w:rPr>
  </w:style>
  <w:style w:type="paragraph" w:styleId="TtuloTDC">
    <w:name w:val="TOC Heading"/>
    <w:basedOn w:val="Ttulo1"/>
    <w:next w:val="Normal"/>
    <w:uiPriority w:val="39"/>
    <w:unhideWhenUsed/>
    <w:qFormat/>
    <w:rsid w:val="001D0B9D"/>
    <w:pPr>
      <w:keepLines/>
      <w:spacing w:after="0"/>
      <w:outlineLvl w:val="9"/>
    </w:pPr>
    <w:rPr>
      <w:b w:val="0"/>
      <w:bCs w:val="0"/>
      <w:color w:val="2E74B5"/>
      <w:kern w:val="0"/>
      <w:lang w:eastAsia="es-ES"/>
    </w:rPr>
  </w:style>
  <w:style w:type="paragraph" w:styleId="TDC1">
    <w:name w:val="toc 1"/>
    <w:basedOn w:val="Normal"/>
    <w:next w:val="Normal"/>
    <w:autoRedefine/>
    <w:uiPriority w:val="39"/>
    <w:rsid w:val="001D0B9D"/>
    <w:rPr>
      <w:rFonts w:ascii="Calibri" w:eastAsia="Calibri" w:hAnsi="Calibri" w:cs="Arial"/>
    </w:rPr>
  </w:style>
  <w:style w:type="paragraph" w:styleId="TDC2">
    <w:name w:val="toc 2"/>
    <w:basedOn w:val="Normal"/>
    <w:next w:val="Normal"/>
    <w:autoRedefine/>
    <w:uiPriority w:val="39"/>
    <w:rsid w:val="001D0B9D"/>
    <w:pPr>
      <w:ind w:left="220"/>
    </w:pPr>
    <w:rPr>
      <w:rFonts w:ascii="Calibri" w:eastAsia="Calibri" w:hAnsi="Calibri" w:cs="Arial"/>
    </w:rPr>
  </w:style>
  <w:style w:type="paragraph" w:customStyle="1" w:styleId="Default">
    <w:name w:val="Default"/>
    <w:rsid w:val="001D0B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rafo">
    <w:name w:val="parrafo"/>
    <w:basedOn w:val="Normal"/>
    <w:rsid w:val="001D0B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tulo1">
    <w:name w:val="Subtítulo1"/>
    <w:basedOn w:val="Normal"/>
    <w:next w:val="Normal"/>
    <w:uiPriority w:val="11"/>
    <w:qFormat/>
    <w:rsid w:val="001D0B9D"/>
    <w:pPr>
      <w:numPr>
        <w:ilvl w:val="1"/>
      </w:numPr>
      <w:spacing w:line="276" w:lineRule="auto"/>
    </w:pPr>
    <w:rPr>
      <w:rFonts w:eastAsia="Times New Roman"/>
      <w:color w:val="5A5A5A"/>
      <w:spacing w:val="15"/>
    </w:rPr>
  </w:style>
  <w:style w:type="character" w:customStyle="1" w:styleId="SubttuloCar">
    <w:name w:val="Subtítulo Car"/>
    <w:basedOn w:val="Fuentedeprrafopredeter"/>
    <w:link w:val="Subttulo"/>
    <w:uiPriority w:val="11"/>
    <w:rsid w:val="001D0B9D"/>
    <w:rPr>
      <w:rFonts w:ascii="Calibri" w:eastAsia="Times New Roman" w:hAnsi="Calibri" w:cs="Times New Roman"/>
      <w:color w:val="5A5A5A"/>
      <w:spacing w:val="15"/>
      <w:sz w:val="22"/>
      <w:szCs w:val="22"/>
      <w:lang w:eastAsia="en-US"/>
    </w:rPr>
  </w:style>
  <w:style w:type="paragraph" w:styleId="Textonotaalfinal">
    <w:name w:val="endnote text"/>
    <w:basedOn w:val="Normal"/>
    <w:link w:val="TextonotaalfinalCar"/>
    <w:uiPriority w:val="99"/>
    <w:semiHidden/>
    <w:unhideWhenUsed/>
    <w:rsid w:val="001D0B9D"/>
    <w:pPr>
      <w:spacing w:after="0" w:line="240" w:lineRule="auto"/>
    </w:pPr>
    <w:rPr>
      <w:rFonts w:ascii="Calibri" w:eastAsia="Calibri" w:hAnsi="Calibri" w:cs="Arial"/>
      <w:sz w:val="20"/>
      <w:szCs w:val="20"/>
    </w:rPr>
  </w:style>
  <w:style w:type="character" w:customStyle="1" w:styleId="TextonotaalfinalCar">
    <w:name w:val="Texto nota al final Car"/>
    <w:basedOn w:val="Fuentedeprrafopredeter"/>
    <w:link w:val="Textonotaalfinal"/>
    <w:uiPriority w:val="99"/>
    <w:semiHidden/>
    <w:rsid w:val="001D0B9D"/>
    <w:rPr>
      <w:rFonts w:ascii="Calibri" w:eastAsia="Calibri" w:hAnsi="Calibri" w:cs="Arial"/>
      <w:sz w:val="20"/>
      <w:szCs w:val="20"/>
    </w:rPr>
  </w:style>
  <w:style w:type="character" w:styleId="Refdenotaalfinal">
    <w:name w:val="endnote reference"/>
    <w:basedOn w:val="Fuentedeprrafopredeter"/>
    <w:uiPriority w:val="99"/>
    <w:semiHidden/>
    <w:unhideWhenUsed/>
    <w:rsid w:val="001D0B9D"/>
    <w:rPr>
      <w:vertAlign w:val="superscript"/>
    </w:rPr>
  </w:style>
  <w:style w:type="paragraph" w:styleId="Textonotapie">
    <w:name w:val="footnote text"/>
    <w:basedOn w:val="Normal"/>
    <w:link w:val="TextonotapieCar"/>
    <w:uiPriority w:val="99"/>
    <w:semiHidden/>
    <w:unhideWhenUsed/>
    <w:rsid w:val="001D0B9D"/>
    <w:pPr>
      <w:spacing w:after="0" w:line="240" w:lineRule="auto"/>
    </w:pPr>
    <w:rPr>
      <w:rFonts w:ascii="Calibri" w:eastAsia="Calibri" w:hAnsi="Calibri" w:cs="Arial"/>
      <w:sz w:val="20"/>
      <w:szCs w:val="20"/>
    </w:rPr>
  </w:style>
  <w:style w:type="character" w:customStyle="1" w:styleId="TextonotapieCar">
    <w:name w:val="Texto nota pie Car"/>
    <w:basedOn w:val="Fuentedeprrafopredeter"/>
    <w:link w:val="Textonotapie"/>
    <w:uiPriority w:val="99"/>
    <w:semiHidden/>
    <w:rsid w:val="001D0B9D"/>
    <w:rPr>
      <w:rFonts w:ascii="Calibri" w:eastAsia="Calibri" w:hAnsi="Calibri" w:cs="Arial"/>
      <w:sz w:val="20"/>
      <w:szCs w:val="20"/>
    </w:rPr>
  </w:style>
  <w:style w:type="character" w:styleId="Refdenotaalpie">
    <w:name w:val="footnote reference"/>
    <w:basedOn w:val="Fuentedeprrafopredeter"/>
    <w:uiPriority w:val="99"/>
    <w:semiHidden/>
    <w:unhideWhenUsed/>
    <w:rsid w:val="001D0B9D"/>
    <w:rPr>
      <w:vertAlign w:val="superscript"/>
    </w:rPr>
  </w:style>
  <w:style w:type="paragraph" w:styleId="Encabezado">
    <w:name w:val="header"/>
    <w:basedOn w:val="Normal"/>
    <w:link w:val="EncabezadoCar"/>
    <w:uiPriority w:val="99"/>
    <w:unhideWhenUsed/>
    <w:rsid w:val="001D0B9D"/>
    <w:pPr>
      <w:tabs>
        <w:tab w:val="center" w:pos="4252"/>
        <w:tab w:val="right" w:pos="8504"/>
      </w:tabs>
      <w:spacing w:after="0" w:line="240" w:lineRule="auto"/>
    </w:pPr>
    <w:rPr>
      <w:rFonts w:ascii="Calibri" w:eastAsia="Calibri" w:hAnsi="Calibri" w:cs="Arial"/>
    </w:rPr>
  </w:style>
  <w:style w:type="character" w:customStyle="1" w:styleId="EncabezadoCar">
    <w:name w:val="Encabezado Car"/>
    <w:basedOn w:val="Fuentedeprrafopredeter"/>
    <w:link w:val="Encabezado"/>
    <w:uiPriority w:val="99"/>
    <w:rsid w:val="001D0B9D"/>
    <w:rPr>
      <w:rFonts w:ascii="Calibri" w:eastAsia="Calibri" w:hAnsi="Calibri" w:cs="Arial"/>
    </w:rPr>
  </w:style>
  <w:style w:type="paragraph" w:styleId="Textodeglobo">
    <w:name w:val="Balloon Text"/>
    <w:basedOn w:val="Normal"/>
    <w:link w:val="TextodegloboCar"/>
    <w:uiPriority w:val="99"/>
    <w:semiHidden/>
    <w:unhideWhenUsed/>
    <w:rsid w:val="001D0B9D"/>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1D0B9D"/>
    <w:rPr>
      <w:rFonts w:ascii="Segoe UI" w:eastAsia="Calibri" w:hAnsi="Segoe UI" w:cs="Segoe UI"/>
      <w:sz w:val="18"/>
      <w:szCs w:val="18"/>
    </w:rPr>
  </w:style>
  <w:style w:type="paragraph" w:customStyle="1" w:styleId="Estilo3">
    <w:name w:val="Estilo3"/>
    <w:basedOn w:val="Ttulo3"/>
    <w:link w:val="Estilo3Car"/>
    <w:qFormat/>
    <w:rsid w:val="001D0B9D"/>
    <w:pPr>
      <w:autoSpaceDE w:val="0"/>
      <w:autoSpaceDN w:val="0"/>
      <w:adjustRightInd w:val="0"/>
      <w:spacing w:line="240" w:lineRule="auto"/>
      <w:ind w:left="709" w:hanging="709"/>
    </w:pPr>
    <w:rPr>
      <w:rFonts w:cs="Calibri"/>
      <w:b/>
      <w:szCs w:val="17"/>
    </w:rPr>
  </w:style>
  <w:style w:type="paragraph" w:styleId="TDC3">
    <w:name w:val="toc 3"/>
    <w:basedOn w:val="Normal"/>
    <w:next w:val="Normal"/>
    <w:autoRedefine/>
    <w:uiPriority w:val="39"/>
    <w:rsid w:val="001D0B9D"/>
    <w:pPr>
      <w:spacing w:after="100"/>
      <w:ind w:left="440"/>
    </w:pPr>
    <w:rPr>
      <w:rFonts w:ascii="Calibri" w:eastAsia="Calibri" w:hAnsi="Calibri" w:cs="Arial"/>
    </w:rPr>
  </w:style>
  <w:style w:type="character" w:customStyle="1" w:styleId="Estilo3Car">
    <w:name w:val="Estilo3 Car"/>
    <w:basedOn w:val="Ttulo3Car"/>
    <w:link w:val="Estilo3"/>
    <w:rsid w:val="001D0B9D"/>
    <w:rPr>
      <w:rFonts w:ascii="Calibri Light" w:eastAsia="PMingLiU" w:hAnsi="Calibri Light" w:cs="Calibri"/>
      <w:b/>
      <w:color w:val="1F4D78"/>
      <w:sz w:val="24"/>
      <w:szCs w:val="17"/>
    </w:rPr>
  </w:style>
  <w:style w:type="table" w:styleId="Tablaconcuadrcula">
    <w:name w:val="Table Grid"/>
    <w:basedOn w:val="Tablanormal"/>
    <w:rsid w:val="001D0B9D"/>
    <w:pPr>
      <w:spacing w:after="0" w:line="240" w:lineRule="auto"/>
    </w:pPr>
    <w:rPr>
      <w:rFonts w:ascii="Calibri" w:eastAsia="Calibri" w:hAnsi="Calibri" w:cs="Arial"/>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1D0B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
    <w:uiPriority w:val="11"/>
    <w:qFormat/>
    <w:rsid w:val="001D0B9D"/>
    <w:pPr>
      <w:numPr>
        <w:ilvl w:val="1"/>
      </w:numPr>
    </w:pPr>
    <w:rPr>
      <w:rFonts w:ascii="Calibri" w:eastAsia="Times New Roman" w:hAnsi="Calibri" w:cs="Times New Roman"/>
      <w:color w:val="5A5A5A"/>
      <w:spacing w:val="15"/>
    </w:rPr>
  </w:style>
  <w:style w:type="character" w:customStyle="1" w:styleId="SubttuloCar1">
    <w:name w:val="Subtítulo Car1"/>
    <w:basedOn w:val="Fuentedeprrafopredeter"/>
    <w:uiPriority w:val="11"/>
    <w:rsid w:val="001D0B9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F572-D797-4AD9-8014-8666BFC9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dc:creator>
  <cp:keywords/>
  <dc:description/>
  <cp:lastModifiedBy>Amaia Abanzabalegui Aranguren</cp:lastModifiedBy>
  <cp:revision>79</cp:revision>
  <cp:lastPrinted>2020-05-08T11:03:00Z</cp:lastPrinted>
  <dcterms:created xsi:type="dcterms:W3CDTF">2020-03-07T15:03:00Z</dcterms:created>
  <dcterms:modified xsi:type="dcterms:W3CDTF">2020-05-08T11:03:00Z</dcterms:modified>
</cp:coreProperties>
</file>